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21308" w:rsidRPr="00EA4FE7" w:rsidRDefault="00EA4FE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Более 42% </w:t>
      </w:r>
      <w:bookmarkStart w:id="0" w:name="_GoBack"/>
      <w:r>
        <w:rPr>
          <w:rFonts w:ascii="Arial" w:hAnsi="Arial" w:cs="Arial"/>
          <w:bCs/>
          <w:sz w:val="32"/>
          <w:szCs w:val="32"/>
        </w:rPr>
        <w:t>границ населенных пунктов Тверской области внесен</w:t>
      </w:r>
      <w:r w:rsidR="00916AFD">
        <w:rPr>
          <w:rFonts w:ascii="Arial" w:hAnsi="Arial" w:cs="Arial"/>
          <w:bCs/>
          <w:sz w:val="32"/>
          <w:szCs w:val="32"/>
        </w:rPr>
        <w:t>о</w:t>
      </w:r>
      <w:r>
        <w:rPr>
          <w:rFonts w:ascii="Arial" w:hAnsi="Arial" w:cs="Arial"/>
          <w:bCs/>
          <w:sz w:val="32"/>
          <w:szCs w:val="32"/>
        </w:rPr>
        <w:t xml:space="preserve"> в ЕГРН</w:t>
      </w:r>
      <w:bookmarkEnd w:id="0"/>
    </w:p>
    <w:p w:rsidR="00121308" w:rsidRPr="0012130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86999" w:rsidRDefault="00916AFD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На 1 июля 2023 года количество сведений о границах населенных пунктов Тверской области в Едином государственном реестре недвижимости (ЕГРН) увеличилось до          4090 тыс. и составило 42,7%. </w:t>
      </w:r>
    </w:p>
    <w:p w:rsidR="00C86999" w:rsidRDefault="00C86999" w:rsidP="00C869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6999" w:rsidRPr="00EA4FE7" w:rsidRDefault="00C86999" w:rsidP="00C869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A4FE7">
        <w:rPr>
          <w:rFonts w:ascii="Arial" w:hAnsi="Arial" w:cs="Arial"/>
          <w:bCs/>
        </w:rPr>
        <w:t xml:space="preserve">Работа по внесению границ населенных пунктов в ЕГРН проводится в рамках реализации </w:t>
      </w:r>
      <w:proofErr w:type="spellStart"/>
      <w:r w:rsidRPr="00EA4FE7">
        <w:rPr>
          <w:rFonts w:ascii="Arial" w:hAnsi="Arial" w:cs="Arial"/>
          <w:bCs/>
        </w:rPr>
        <w:t>Росреестром</w:t>
      </w:r>
      <w:proofErr w:type="spellEnd"/>
      <w:r w:rsidRPr="00EA4FE7">
        <w:rPr>
          <w:rFonts w:ascii="Arial" w:hAnsi="Arial" w:cs="Arial"/>
          <w:bCs/>
        </w:rPr>
        <w:t xml:space="preserve"> комплексного плана по наполнению ЕГРН недостающими сведениями. </w:t>
      </w:r>
      <w:r>
        <w:rPr>
          <w:rFonts w:ascii="Arial" w:hAnsi="Arial" w:cs="Arial"/>
          <w:bCs/>
        </w:rPr>
        <w:t>С этой целью</w:t>
      </w:r>
      <w:r w:rsidRPr="00EA4FE7">
        <w:rPr>
          <w:rFonts w:ascii="Arial" w:hAnsi="Arial" w:cs="Arial"/>
          <w:bCs/>
        </w:rPr>
        <w:t xml:space="preserve"> ведомство утвердило </w:t>
      </w:r>
      <w:r>
        <w:rPr>
          <w:rFonts w:ascii="Arial" w:hAnsi="Arial" w:cs="Arial"/>
          <w:bCs/>
        </w:rPr>
        <w:t xml:space="preserve">соответствующую </w:t>
      </w:r>
      <w:r w:rsidRPr="00EA4FE7">
        <w:rPr>
          <w:rFonts w:ascii="Arial" w:hAnsi="Arial" w:cs="Arial"/>
          <w:bCs/>
        </w:rPr>
        <w:t>Дорожную карту на 2022-2024 годы. В совместн</w:t>
      </w:r>
      <w:r>
        <w:rPr>
          <w:rFonts w:ascii="Arial" w:hAnsi="Arial" w:cs="Arial"/>
          <w:bCs/>
        </w:rPr>
        <w:t>ую работу вовлечены региональные</w:t>
      </w:r>
      <w:r w:rsidRPr="00EA4FE7">
        <w:rPr>
          <w:rFonts w:ascii="Arial" w:hAnsi="Arial" w:cs="Arial"/>
          <w:bCs/>
        </w:rPr>
        <w:t xml:space="preserve"> Росреестр</w:t>
      </w:r>
      <w:r>
        <w:rPr>
          <w:rFonts w:ascii="Arial" w:hAnsi="Arial" w:cs="Arial"/>
          <w:bCs/>
        </w:rPr>
        <w:t xml:space="preserve"> и</w:t>
      </w:r>
      <w:r w:rsidRPr="00EA4FE7">
        <w:rPr>
          <w:rFonts w:ascii="Arial" w:hAnsi="Arial" w:cs="Arial"/>
          <w:bCs/>
        </w:rPr>
        <w:t xml:space="preserve"> филиал </w:t>
      </w:r>
      <w:proofErr w:type="spellStart"/>
      <w:r w:rsidRPr="00EA4FE7">
        <w:rPr>
          <w:rFonts w:ascii="Arial" w:hAnsi="Arial" w:cs="Arial"/>
          <w:bCs/>
        </w:rPr>
        <w:t>Роскадастра</w:t>
      </w:r>
      <w:proofErr w:type="spellEnd"/>
      <w:r w:rsidRPr="00EA4FE7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а также</w:t>
      </w:r>
      <w:r w:rsidRPr="00EA4FE7">
        <w:rPr>
          <w:rFonts w:ascii="Arial" w:hAnsi="Arial" w:cs="Arial"/>
          <w:bCs/>
        </w:rPr>
        <w:t xml:space="preserve"> органы государственной власти и местного самоуправления.</w:t>
      </w:r>
    </w:p>
    <w:p w:rsidR="00C86999" w:rsidRDefault="00C86999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6999" w:rsidRPr="005071E7" w:rsidRDefault="00C86999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A4FE7">
        <w:rPr>
          <w:rFonts w:ascii="Arial" w:hAnsi="Arial" w:cs="Arial"/>
          <w:b/>
          <w:bCs/>
          <w:i/>
        </w:rPr>
        <w:t xml:space="preserve">Заместитель руководителя Управления Росреестра по Тверской области </w:t>
      </w:r>
      <w:r w:rsidR="00650A62">
        <w:rPr>
          <w:rFonts w:ascii="Arial" w:hAnsi="Arial" w:cs="Arial"/>
          <w:b/>
          <w:bCs/>
          <w:i/>
        </w:rPr>
        <w:t>Андрей Тяпкин</w:t>
      </w:r>
      <w:r w:rsidRPr="00EA4FE7">
        <w:rPr>
          <w:rFonts w:ascii="Arial" w:hAnsi="Arial" w:cs="Arial"/>
          <w:b/>
          <w:bCs/>
          <w:i/>
        </w:rPr>
        <w:t>:</w:t>
      </w:r>
      <w:r w:rsidRPr="00EA4FE7">
        <w:rPr>
          <w:rFonts w:ascii="Arial" w:hAnsi="Arial" w:cs="Arial"/>
          <w:bCs/>
        </w:rPr>
        <w:t xml:space="preserve"> </w:t>
      </w:r>
      <w:r w:rsidRPr="005071E7">
        <w:rPr>
          <w:rFonts w:ascii="Arial" w:hAnsi="Arial" w:cs="Arial"/>
          <w:bCs/>
          <w:i/>
        </w:rPr>
        <w:t xml:space="preserve">«Внесение сведений о границах населенных пунктов в ЕГРН играет важную роль для территориального планирования и развития муниципальных образований. Наличие данных сведений в реестре упрощает процедуры предоставления земельных участков гражданам и представителям бизнеса, а, следовательно, повышает инвестиционную привлекательность региона в целом. </w:t>
      </w:r>
      <w:r w:rsidR="00595E4A" w:rsidRPr="005071E7">
        <w:rPr>
          <w:rFonts w:ascii="Arial" w:hAnsi="Arial" w:cs="Arial"/>
          <w:bCs/>
          <w:i/>
        </w:rPr>
        <w:t xml:space="preserve">В </w:t>
      </w:r>
      <w:proofErr w:type="spellStart"/>
      <w:r w:rsidR="00595E4A" w:rsidRPr="005071E7">
        <w:rPr>
          <w:rFonts w:ascii="Arial" w:hAnsi="Arial" w:cs="Arial"/>
          <w:bCs/>
          <w:i/>
        </w:rPr>
        <w:t>Верхневолжье</w:t>
      </w:r>
      <w:proofErr w:type="spellEnd"/>
      <w:r w:rsidR="00595E4A" w:rsidRPr="005071E7">
        <w:rPr>
          <w:rFonts w:ascii="Arial" w:hAnsi="Arial" w:cs="Arial"/>
          <w:bCs/>
          <w:i/>
        </w:rPr>
        <w:t xml:space="preserve"> насчитывается 9,5 тысяч населенных пунктов. По их количеству наша область занимает в России первое место. Отсюда и масштаб работ. </w:t>
      </w:r>
      <w:r w:rsidRPr="005071E7">
        <w:rPr>
          <w:rFonts w:ascii="Arial" w:hAnsi="Arial" w:cs="Arial"/>
          <w:bCs/>
          <w:i/>
        </w:rPr>
        <w:t>В настоящее время л</w:t>
      </w:r>
      <w:r w:rsidR="00916AFD" w:rsidRPr="005071E7">
        <w:rPr>
          <w:rFonts w:ascii="Arial" w:hAnsi="Arial" w:cs="Arial"/>
          <w:bCs/>
          <w:i/>
        </w:rPr>
        <w:t>идерами</w:t>
      </w:r>
      <w:r w:rsidR="00EA4FE7" w:rsidRPr="005071E7">
        <w:rPr>
          <w:rFonts w:ascii="Arial" w:hAnsi="Arial" w:cs="Arial"/>
          <w:bCs/>
          <w:i/>
        </w:rPr>
        <w:t xml:space="preserve"> по внесению границ населе</w:t>
      </w:r>
      <w:r w:rsidR="00916AFD" w:rsidRPr="005071E7">
        <w:rPr>
          <w:rFonts w:ascii="Arial" w:hAnsi="Arial" w:cs="Arial"/>
          <w:bCs/>
          <w:i/>
        </w:rPr>
        <w:t xml:space="preserve">нных пунктов в Тверской области являются </w:t>
      </w:r>
      <w:r w:rsidR="00EA4FE7" w:rsidRPr="005071E7">
        <w:rPr>
          <w:rFonts w:ascii="Arial" w:hAnsi="Arial" w:cs="Arial"/>
          <w:bCs/>
          <w:i/>
        </w:rPr>
        <w:t xml:space="preserve">Калининский район (478 границ), </w:t>
      </w:r>
      <w:proofErr w:type="spellStart"/>
      <w:r w:rsidR="00EA4FE7" w:rsidRPr="005071E7">
        <w:rPr>
          <w:rFonts w:ascii="Arial" w:hAnsi="Arial" w:cs="Arial"/>
          <w:bCs/>
          <w:i/>
        </w:rPr>
        <w:t>Селижаровский</w:t>
      </w:r>
      <w:proofErr w:type="spellEnd"/>
      <w:r w:rsidR="00EA4FE7" w:rsidRPr="005071E7">
        <w:rPr>
          <w:rFonts w:ascii="Arial" w:hAnsi="Arial" w:cs="Arial"/>
          <w:bCs/>
          <w:i/>
        </w:rPr>
        <w:t xml:space="preserve"> </w:t>
      </w:r>
      <w:r w:rsidR="00191684">
        <w:rPr>
          <w:rFonts w:ascii="Arial" w:hAnsi="Arial" w:cs="Arial"/>
          <w:bCs/>
          <w:i/>
        </w:rPr>
        <w:t>муниципальный округ</w:t>
      </w:r>
      <w:r w:rsidR="00EA4FE7" w:rsidRPr="005071E7">
        <w:rPr>
          <w:rFonts w:ascii="Arial" w:hAnsi="Arial" w:cs="Arial"/>
          <w:bCs/>
          <w:i/>
        </w:rPr>
        <w:t xml:space="preserve"> (295 границ), Удомельский </w:t>
      </w:r>
      <w:r w:rsidR="00191684">
        <w:rPr>
          <w:rFonts w:ascii="Arial" w:hAnsi="Arial" w:cs="Arial"/>
          <w:bCs/>
          <w:i/>
        </w:rPr>
        <w:t>городской округ</w:t>
      </w:r>
      <w:r w:rsidR="00EA4FE7" w:rsidRPr="005071E7">
        <w:rPr>
          <w:rFonts w:ascii="Arial" w:hAnsi="Arial" w:cs="Arial"/>
          <w:bCs/>
          <w:i/>
        </w:rPr>
        <w:t xml:space="preserve"> (249 границ) и </w:t>
      </w:r>
      <w:proofErr w:type="spellStart"/>
      <w:r w:rsidR="00EA4FE7" w:rsidRPr="005071E7">
        <w:rPr>
          <w:rFonts w:ascii="Arial" w:hAnsi="Arial" w:cs="Arial"/>
          <w:bCs/>
          <w:i/>
        </w:rPr>
        <w:t>Ан</w:t>
      </w:r>
      <w:r w:rsidRPr="005071E7">
        <w:rPr>
          <w:rFonts w:ascii="Arial" w:hAnsi="Arial" w:cs="Arial"/>
          <w:bCs/>
          <w:i/>
        </w:rPr>
        <w:t>дреапольский</w:t>
      </w:r>
      <w:proofErr w:type="spellEnd"/>
      <w:r w:rsidRPr="005071E7">
        <w:rPr>
          <w:rFonts w:ascii="Arial" w:hAnsi="Arial" w:cs="Arial"/>
          <w:bCs/>
          <w:i/>
        </w:rPr>
        <w:t xml:space="preserve"> </w:t>
      </w:r>
      <w:r w:rsidR="00191684">
        <w:rPr>
          <w:rFonts w:ascii="Arial" w:hAnsi="Arial" w:cs="Arial"/>
          <w:bCs/>
          <w:i/>
        </w:rPr>
        <w:t>муниципальный округ</w:t>
      </w:r>
      <w:r w:rsidRPr="005071E7">
        <w:rPr>
          <w:rFonts w:ascii="Arial" w:hAnsi="Arial" w:cs="Arial"/>
          <w:bCs/>
          <w:i/>
        </w:rPr>
        <w:t xml:space="preserve"> (245 границ)».</w:t>
      </w:r>
    </w:p>
    <w:p w:rsidR="00595E4A" w:rsidRPr="005071E7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26508E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</w:t>
      </w:r>
      <w:r w:rsidR="0026508E">
        <w:rPr>
          <w:rFonts w:ascii="Arial" w:hAnsi="Arial" w:cs="Arial"/>
          <w:bCs/>
        </w:rPr>
        <w:t xml:space="preserve">омимо </w:t>
      </w:r>
      <w:r w:rsidR="0026508E" w:rsidRPr="0026508E">
        <w:rPr>
          <w:rFonts w:ascii="Arial" w:hAnsi="Arial" w:cs="Arial"/>
          <w:bCs/>
        </w:rPr>
        <w:t>сведений о границах населенных пунктов Тверской области</w:t>
      </w:r>
      <w:r w:rsidR="0026508E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в рамках реализации плана по наполнению ЕГРН недостающими сведениями в реестр границ</w:t>
      </w:r>
      <w:r w:rsidR="0026508E">
        <w:rPr>
          <w:rFonts w:ascii="Arial" w:hAnsi="Arial" w:cs="Arial"/>
          <w:bCs/>
        </w:rPr>
        <w:t xml:space="preserve"> на 1 июля 2023 года также внесено: </w:t>
      </w:r>
    </w:p>
    <w:p w:rsidR="0026508E" w:rsidRPr="0026508E" w:rsidRDefault="0026508E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EA4FE7">
        <w:rPr>
          <w:rFonts w:ascii="Arial" w:hAnsi="Arial" w:cs="Arial"/>
          <w:bCs/>
        </w:rPr>
        <w:t>1366 границ территориальных зон Тверск</w:t>
      </w:r>
      <w:r>
        <w:rPr>
          <w:rFonts w:ascii="Arial" w:hAnsi="Arial" w:cs="Arial"/>
          <w:bCs/>
        </w:rPr>
        <w:t>ой области, что составляет 31,6</w:t>
      </w:r>
      <w:r w:rsidR="00595E4A" w:rsidRPr="00EA4FE7">
        <w:rPr>
          <w:rFonts w:ascii="Arial" w:hAnsi="Arial" w:cs="Arial"/>
          <w:bCs/>
        </w:rPr>
        <w:t>% от</w:t>
      </w:r>
      <w:r w:rsidRPr="00EA4FE7">
        <w:rPr>
          <w:rFonts w:ascii="Arial" w:hAnsi="Arial" w:cs="Arial"/>
          <w:bCs/>
        </w:rPr>
        <w:t xml:space="preserve"> общего количества</w:t>
      </w:r>
      <w:r>
        <w:rPr>
          <w:rFonts w:ascii="Arial" w:hAnsi="Arial" w:cs="Arial"/>
          <w:bCs/>
        </w:rPr>
        <w:t>;</w:t>
      </w:r>
    </w:p>
    <w:p w:rsidR="0026508E" w:rsidRDefault="0026508E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EA4FE7">
        <w:rPr>
          <w:rFonts w:ascii="Arial" w:hAnsi="Arial" w:cs="Arial"/>
          <w:bCs/>
        </w:rPr>
        <w:t>522 особо охраняемы</w:t>
      </w:r>
      <w:r>
        <w:rPr>
          <w:rFonts w:ascii="Arial" w:hAnsi="Arial" w:cs="Arial"/>
          <w:bCs/>
        </w:rPr>
        <w:t>х</w:t>
      </w:r>
      <w:r w:rsidRPr="00EA4FE7">
        <w:rPr>
          <w:rFonts w:ascii="Arial" w:hAnsi="Arial" w:cs="Arial"/>
          <w:bCs/>
        </w:rPr>
        <w:t xml:space="preserve"> природны</w:t>
      </w:r>
      <w:r>
        <w:rPr>
          <w:rFonts w:ascii="Arial" w:hAnsi="Arial" w:cs="Arial"/>
          <w:bCs/>
        </w:rPr>
        <w:t>х</w:t>
      </w:r>
      <w:r w:rsidRPr="00EA4FE7">
        <w:rPr>
          <w:rFonts w:ascii="Arial" w:hAnsi="Arial" w:cs="Arial"/>
          <w:bCs/>
        </w:rPr>
        <w:t xml:space="preserve"> территори</w:t>
      </w:r>
      <w:r>
        <w:rPr>
          <w:rFonts w:ascii="Arial" w:hAnsi="Arial" w:cs="Arial"/>
          <w:bCs/>
        </w:rPr>
        <w:t>й</w:t>
      </w:r>
      <w:r w:rsidRPr="00EA4FE7">
        <w:rPr>
          <w:rFonts w:ascii="Arial" w:hAnsi="Arial" w:cs="Arial"/>
          <w:bCs/>
        </w:rPr>
        <w:t xml:space="preserve"> </w:t>
      </w:r>
      <w:r w:rsidR="00191684">
        <w:rPr>
          <w:rFonts w:ascii="Arial" w:hAnsi="Arial" w:cs="Arial"/>
          <w:bCs/>
        </w:rPr>
        <w:t>(52,6</w:t>
      </w:r>
      <w:r>
        <w:rPr>
          <w:rFonts w:ascii="Arial" w:hAnsi="Arial" w:cs="Arial"/>
          <w:bCs/>
        </w:rPr>
        <w:t>%);</w:t>
      </w:r>
      <w:r w:rsidR="00EA4FE7" w:rsidRPr="00EA4FE7">
        <w:rPr>
          <w:rFonts w:ascii="Arial" w:hAnsi="Arial" w:cs="Arial"/>
          <w:bCs/>
        </w:rPr>
        <w:t xml:space="preserve"> </w:t>
      </w:r>
    </w:p>
    <w:p w:rsidR="00EA4FE7" w:rsidRDefault="0026508E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- 27 зон затоплений и </w:t>
      </w:r>
      <w:r w:rsidR="00EA4FE7" w:rsidRPr="00EA4FE7">
        <w:rPr>
          <w:rFonts w:ascii="Arial" w:hAnsi="Arial" w:cs="Arial"/>
          <w:bCs/>
        </w:rPr>
        <w:t>подтоплений территорий Тверской области</w:t>
      </w:r>
      <w:r>
        <w:rPr>
          <w:rFonts w:ascii="Arial" w:hAnsi="Arial" w:cs="Arial"/>
          <w:bCs/>
        </w:rPr>
        <w:t xml:space="preserve"> (</w:t>
      </w:r>
      <w:r w:rsidR="00595E4A">
        <w:rPr>
          <w:rFonts w:ascii="Arial" w:hAnsi="Arial" w:cs="Arial"/>
          <w:bCs/>
        </w:rPr>
        <w:t>37,5</w:t>
      </w:r>
      <w:r w:rsidR="005071E7" w:rsidRPr="00EA4FE7">
        <w:rPr>
          <w:rFonts w:ascii="Arial" w:hAnsi="Arial" w:cs="Arial"/>
          <w:bCs/>
        </w:rPr>
        <w:t>% от</w:t>
      </w:r>
      <w:r w:rsidR="00EA4FE7" w:rsidRPr="00EA4FE7">
        <w:rPr>
          <w:rFonts w:ascii="Arial" w:hAnsi="Arial" w:cs="Arial"/>
          <w:bCs/>
        </w:rPr>
        <w:t xml:space="preserve"> общего количества таких зон</w:t>
      </w:r>
      <w:r w:rsidR="00595E4A">
        <w:rPr>
          <w:rFonts w:ascii="Arial" w:hAnsi="Arial" w:cs="Arial"/>
          <w:bCs/>
        </w:rPr>
        <w:t>);</w:t>
      </w:r>
    </w:p>
    <w:p w:rsidR="00595E4A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="00191684">
        <w:rPr>
          <w:rFonts w:ascii="Arial" w:hAnsi="Arial" w:cs="Arial"/>
          <w:bCs/>
        </w:rPr>
        <w:t xml:space="preserve"> </w:t>
      </w:r>
      <w:r w:rsidR="00EA4FE7" w:rsidRPr="00EA4FE7">
        <w:rPr>
          <w:rFonts w:ascii="Arial" w:hAnsi="Arial" w:cs="Arial"/>
          <w:bCs/>
        </w:rPr>
        <w:t>159 территорий объе</w:t>
      </w:r>
      <w:r w:rsidR="00191684">
        <w:rPr>
          <w:rFonts w:ascii="Arial" w:hAnsi="Arial" w:cs="Arial"/>
          <w:bCs/>
        </w:rPr>
        <w:t>ктов культурного наследия (36,6</w:t>
      </w:r>
      <w:r w:rsidR="00EA4FE7" w:rsidRPr="00EA4FE7">
        <w:rPr>
          <w:rFonts w:ascii="Arial" w:hAnsi="Arial" w:cs="Arial"/>
          <w:bCs/>
        </w:rPr>
        <w:t xml:space="preserve">%). </w:t>
      </w:r>
    </w:p>
    <w:p w:rsidR="00595E4A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A4FE7" w:rsidRDefault="00EA4FE7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A4FE7">
        <w:rPr>
          <w:rFonts w:ascii="Arial" w:hAnsi="Arial" w:cs="Arial"/>
          <w:b/>
          <w:bCs/>
          <w:i/>
        </w:rPr>
        <w:t xml:space="preserve">Директор </w:t>
      </w:r>
      <w:r w:rsidR="00191684">
        <w:rPr>
          <w:rFonts w:ascii="Arial" w:hAnsi="Arial" w:cs="Arial"/>
          <w:b/>
          <w:bCs/>
          <w:i/>
        </w:rPr>
        <w:t>ф</w:t>
      </w:r>
      <w:r w:rsidRPr="00EA4FE7">
        <w:rPr>
          <w:rFonts w:ascii="Arial" w:hAnsi="Arial" w:cs="Arial"/>
          <w:b/>
          <w:bCs/>
          <w:i/>
        </w:rPr>
        <w:t>илиала ППК «</w:t>
      </w:r>
      <w:proofErr w:type="spellStart"/>
      <w:r w:rsidRPr="00EA4FE7">
        <w:rPr>
          <w:rFonts w:ascii="Arial" w:hAnsi="Arial" w:cs="Arial"/>
          <w:b/>
          <w:bCs/>
          <w:i/>
        </w:rPr>
        <w:t>Роскадастр</w:t>
      </w:r>
      <w:proofErr w:type="spellEnd"/>
      <w:r w:rsidRPr="00EA4FE7">
        <w:rPr>
          <w:rFonts w:ascii="Arial" w:hAnsi="Arial" w:cs="Arial"/>
          <w:b/>
          <w:bCs/>
          <w:i/>
        </w:rPr>
        <w:t>» по Тверской области Александр Щерба:</w:t>
      </w:r>
      <w:r w:rsidRPr="00EA4FE7">
        <w:rPr>
          <w:rFonts w:ascii="Arial" w:hAnsi="Arial" w:cs="Arial"/>
          <w:bCs/>
        </w:rPr>
        <w:t xml:space="preserve"> </w:t>
      </w:r>
      <w:r w:rsidRPr="00EA4FE7">
        <w:rPr>
          <w:rFonts w:ascii="Arial" w:hAnsi="Arial" w:cs="Arial"/>
          <w:bCs/>
          <w:i/>
        </w:rPr>
        <w:t>«Реализация комплексного плана по наполнению ЕГРН сведениями продолжается. Актуальная информация о границах способствует вовлечению в гражданский оборот недвижимого имущества и рациональному использованию земельных ресурсов региона. Узнать, входит ли земельный участок в ту или иную зону можно с помощью выписки из ЕГРН об основных характеристиках объекта недвижимости».</w:t>
      </w:r>
    </w:p>
    <w:p w:rsidR="00595E4A" w:rsidRPr="00EA4FE7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A4FE7" w:rsidRPr="00EA4FE7" w:rsidRDefault="00EA4FE7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A4FE7">
        <w:rPr>
          <w:rFonts w:ascii="Arial" w:hAnsi="Arial" w:cs="Arial"/>
          <w:bCs/>
        </w:rPr>
        <w:t>Тверской Росреестр напоминает, что существует три способа получения общедоступных сведений из ЕГРН:</w:t>
      </w:r>
    </w:p>
    <w:p w:rsidR="00EA4FE7" w:rsidRPr="00EA4FE7" w:rsidRDefault="005071E7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- с</w:t>
      </w:r>
      <w:r w:rsidR="00EA4FE7" w:rsidRPr="00EA4FE7">
        <w:rPr>
          <w:rFonts w:ascii="Arial" w:hAnsi="Arial" w:cs="Arial"/>
          <w:bCs/>
        </w:rPr>
        <w:t xml:space="preserve"> помощью </w:t>
      </w:r>
      <w:r w:rsidR="00EA4FE7" w:rsidRPr="005071E7">
        <w:rPr>
          <w:rFonts w:ascii="Arial" w:hAnsi="Arial" w:cs="Arial"/>
          <w:bCs/>
        </w:rPr>
        <w:t>«Публичной кад</w:t>
      </w:r>
      <w:r w:rsidRPr="005071E7">
        <w:rPr>
          <w:rFonts w:ascii="Arial" w:hAnsi="Arial" w:cs="Arial"/>
          <w:bCs/>
        </w:rPr>
        <w:t>астровой карты»</w:t>
      </w:r>
      <w:r>
        <w:rPr>
          <w:rFonts w:ascii="Arial" w:hAnsi="Arial" w:cs="Arial"/>
          <w:bCs/>
        </w:rPr>
        <w:t xml:space="preserve"> </w:t>
      </w:r>
      <w:hyperlink r:id="rId8" w:history="1">
        <w:r w:rsidRPr="005071E7">
          <w:rPr>
            <w:rStyle w:val="a5"/>
            <w:rFonts w:ascii="Arial" w:hAnsi="Arial" w:cs="Arial"/>
            <w:bCs/>
          </w:rPr>
          <w:t>на сайте Росреестра</w:t>
        </w:r>
      </w:hyperlink>
      <w:r>
        <w:rPr>
          <w:rFonts w:ascii="Arial" w:hAnsi="Arial" w:cs="Arial"/>
          <w:bCs/>
        </w:rPr>
        <w:t>,</w:t>
      </w:r>
    </w:p>
    <w:p w:rsidR="00EA4FE7" w:rsidRPr="00EA4FE7" w:rsidRDefault="005071E7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п</w:t>
      </w:r>
      <w:r w:rsidR="00EA4FE7" w:rsidRPr="00EA4FE7">
        <w:rPr>
          <w:rFonts w:ascii="Arial" w:hAnsi="Arial" w:cs="Arial"/>
          <w:bCs/>
        </w:rPr>
        <w:t xml:space="preserve">осредством </w:t>
      </w:r>
      <w:r>
        <w:rPr>
          <w:rFonts w:ascii="Arial" w:hAnsi="Arial" w:cs="Arial"/>
          <w:bCs/>
        </w:rPr>
        <w:t>«</w:t>
      </w:r>
      <w:r w:rsidR="00EA4FE7" w:rsidRPr="00EA4FE7">
        <w:rPr>
          <w:rFonts w:ascii="Arial" w:hAnsi="Arial" w:cs="Arial"/>
          <w:bCs/>
        </w:rPr>
        <w:t>Личного кабинета</w:t>
      </w:r>
      <w:r>
        <w:rPr>
          <w:rFonts w:ascii="Arial" w:hAnsi="Arial" w:cs="Arial"/>
          <w:bCs/>
        </w:rPr>
        <w:t>»</w:t>
      </w:r>
      <w:r w:rsidR="00EA4FE7" w:rsidRPr="00EA4FE7">
        <w:rPr>
          <w:rFonts w:ascii="Arial" w:hAnsi="Arial" w:cs="Arial"/>
          <w:bCs/>
        </w:rPr>
        <w:t xml:space="preserve"> портала государстве</w:t>
      </w:r>
      <w:r>
        <w:rPr>
          <w:rFonts w:ascii="Arial" w:hAnsi="Arial" w:cs="Arial"/>
          <w:bCs/>
        </w:rPr>
        <w:t>нных услуг Российской Федерации;</w:t>
      </w:r>
    </w:p>
    <w:p w:rsidR="00EA4FE7" w:rsidRPr="00EA4FE7" w:rsidRDefault="005071E7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при личном посещении</w:t>
      </w:r>
      <w:r w:rsidR="00EA4FE7" w:rsidRPr="00EA4FE7">
        <w:rPr>
          <w:rFonts w:ascii="Arial" w:hAnsi="Arial" w:cs="Arial"/>
          <w:bCs/>
        </w:rPr>
        <w:t xml:space="preserve"> ближайшего к заявителю офиса Многофункционального центра.</w:t>
      </w:r>
    </w:p>
    <w:p w:rsidR="00961F24" w:rsidRPr="00AB5D0D" w:rsidRDefault="00961F24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</w:p>
    <w:p w:rsidR="00FD1DA7" w:rsidRDefault="00AD22A8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121308">
        <w:rPr>
          <w:rFonts w:ascii="Arial" w:hAnsi="Arial" w:cs="Arial"/>
          <w:bCs/>
          <w:sz w:val="24"/>
          <w:szCs w:val="24"/>
        </w:rPr>
        <w:t xml:space="preserve"> 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B47FD3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B47FD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B47FD3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B47FD3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B47FD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8BF" w:rsidRDefault="00DA68BF" w:rsidP="00D6630F">
      <w:pPr>
        <w:spacing w:after="0" w:line="240" w:lineRule="auto"/>
      </w:pPr>
      <w:r>
        <w:separator/>
      </w:r>
    </w:p>
  </w:endnote>
  <w:endnote w:type="continuationSeparator" w:id="0">
    <w:p w:rsidR="00DA68BF" w:rsidRDefault="00DA68BF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8BF" w:rsidRDefault="00DA68BF" w:rsidP="00D6630F">
      <w:pPr>
        <w:spacing w:after="0" w:line="240" w:lineRule="auto"/>
      </w:pPr>
      <w:r>
        <w:separator/>
      </w:r>
    </w:p>
  </w:footnote>
  <w:footnote w:type="continuationSeparator" w:id="0">
    <w:p w:rsidR="00DA68BF" w:rsidRDefault="00DA68BF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866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36C9E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91684"/>
    <w:rsid w:val="001A3148"/>
    <w:rsid w:val="001A5619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6508E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071E7"/>
    <w:rsid w:val="005123B7"/>
    <w:rsid w:val="00513303"/>
    <w:rsid w:val="00514DBA"/>
    <w:rsid w:val="005150BF"/>
    <w:rsid w:val="0051624A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95E4A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A62"/>
    <w:rsid w:val="00650BD5"/>
    <w:rsid w:val="00652000"/>
    <w:rsid w:val="00655276"/>
    <w:rsid w:val="0066073D"/>
    <w:rsid w:val="006613DD"/>
    <w:rsid w:val="006713C4"/>
    <w:rsid w:val="0067518E"/>
    <w:rsid w:val="00681882"/>
    <w:rsid w:val="00681FC3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8456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34D1"/>
    <w:rsid w:val="008344FE"/>
    <w:rsid w:val="00834F3A"/>
    <w:rsid w:val="00836791"/>
    <w:rsid w:val="008371A9"/>
    <w:rsid w:val="00846574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6AFD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47FD3"/>
    <w:rsid w:val="00B518E2"/>
    <w:rsid w:val="00B52545"/>
    <w:rsid w:val="00B5266C"/>
    <w:rsid w:val="00B618E7"/>
    <w:rsid w:val="00B646F4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86999"/>
    <w:rsid w:val="00C97A50"/>
    <w:rsid w:val="00CA2F3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A68BF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4FE7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76A2C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2023-06-30T08:39:00Z</cp:lastPrinted>
  <dcterms:created xsi:type="dcterms:W3CDTF">2023-07-26T06:28:00Z</dcterms:created>
  <dcterms:modified xsi:type="dcterms:W3CDTF">2023-07-26T06:28:00Z</dcterms:modified>
</cp:coreProperties>
</file>